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9D5" w:rsidRDefault="00124FB9" w:rsidP="00124FB9">
      <w:pPr>
        <w:jc w:val="center"/>
        <w:rPr>
          <w:rFonts w:hint="cs"/>
          <w:b/>
          <w:bCs/>
          <w:sz w:val="36"/>
          <w:szCs w:val="36"/>
          <w:rtl/>
          <w:lang w:bidi="ar-EG"/>
        </w:rPr>
      </w:pPr>
      <w:r w:rsidRPr="00124FB9">
        <w:rPr>
          <w:rFonts w:hint="cs"/>
          <w:b/>
          <w:bCs/>
          <w:sz w:val="36"/>
          <w:szCs w:val="36"/>
          <w:rtl/>
          <w:lang w:bidi="ar-EG"/>
        </w:rPr>
        <w:t>تقويم الجوانب الإدارية والفنية اللازمة لادراة وتسويق مراكز اللياقة البدنية</w:t>
      </w:r>
    </w:p>
    <w:p w:rsidR="00124FB9" w:rsidRDefault="00124FB9" w:rsidP="00124FB9">
      <w:pPr>
        <w:jc w:val="center"/>
        <w:rPr>
          <w:rFonts w:hint="cs"/>
          <w:b/>
          <w:bCs/>
          <w:sz w:val="36"/>
          <w:szCs w:val="36"/>
          <w:rtl/>
          <w:lang w:bidi="ar-EG"/>
        </w:rPr>
      </w:pPr>
    </w:p>
    <w:p w:rsidR="00124FB9" w:rsidRPr="00124FB9" w:rsidRDefault="00124FB9" w:rsidP="00124FB9">
      <w:pPr>
        <w:rPr>
          <w:rFonts w:hint="cs"/>
          <w:b/>
          <w:bCs/>
          <w:sz w:val="28"/>
          <w:szCs w:val="28"/>
          <w:lang w:bidi="ar-EG"/>
        </w:rPr>
      </w:pPr>
      <w:r w:rsidRPr="00124FB9">
        <w:rPr>
          <w:rFonts w:cs="Arial"/>
          <w:b/>
          <w:bCs/>
          <w:sz w:val="28"/>
          <w:szCs w:val="28"/>
          <w:rtl/>
          <w:lang w:bidi="ar-EG"/>
        </w:rPr>
        <w:t>يهدف البحث إلى تقويم الجوانب الإدارية والفنية اللازمة لإدا</w:t>
      </w:r>
      <w:r>
        <w:rPr>
          <w:rFonts w:cs="Arial"/>
          <w:b/>
          <w:bCs/>
          <w:sz w:val="28"/>
          <w:szCs w:val="28"/>
          <w:rtl/>
          <w:lang w:bidi="ar-EG"/>
        </w:rPr>
        <w:t>رة وتسويق مراكز اللياقة البدنية</w:t>
      </w:r>
      <w:bookmarkStart w:id="0" w:name="_GoBack"/>
      <w:bookmarkEnd w:id="0"/>
      <w:r w:rsidRPr="00124FB9">
        <w:rPr>
          <w:rFonts w:cs="Arial"/>
          <w:b/>
          <w:bCs/>
          <w:sz w:val="28"/>
          <w:szCs w:val="28"/>
          <w:rtl/>
          <w:lang w:bidi="ar-EG"/>
        </w:rPr>
        <w:t xml:space="preserve">، واستخدمت الباحثة المنهج الوصفي بالأسلوب المسحي بخطواته واجراءاته لمناسبته الطبيعة البحث ، تم اختيار عينة البحث بالطريقة العشوائية وبلغت ( ٢٤٢ ) تمثل ( </w:t>
      </w:r>
      <w:r w:rsidRPr="00124FB9">
        <w:rPr>
          <w:rFonts w:cs="Arial"/>
          <w:b/>
          <w:bCs/>
          <w:sz w:val="28"/>
          <w:szCs w:val="28"/>
          <w:rtl/>
          <w:lang w:bidi="fa-IR"/>
        </w:rPr>
        <w:t xml:space="preserve">۲۲۰ ) </w:t>
      </w:r>
      <w:r w:rsidRPr="00124FB9">
        <w:rPr>
          <w:rFonts w:cs="Arial"/>
          <w:b/>
          <w:bCs/>
          <w:sz w:val="28"/>
          <w:szCs w:val="28"/>
          <w:rtl/>
          <w:lang w:bidi="ar-EG"/>
        </w:rPr>
        <w:t xml:space="preserve">من مديري المراكز والعاملين في هذه المراكز ( العينة الأساسية ) ، و ( ٢٢ ) للعينة الاستطلاعية وقد روعي في الاختيار تنوع موقع مراكز اللياقة البدنية من مدن ومراكز محافظة الشرقية ، وكانت أهم النتائج أحتل المركز الأول بنسبة ٨٢٠٤٠ % يليه محور السعر للمشتركين بنسبة مئوية قدرها </w:t>
      </w:r>
      <w:r w:rsidRPr="00124FB9">
        <w:rPr>
          <w:rFonts w:cs="Arial"/>
          <w:b/>
          <w:bCs/>
          <w:sz w:val="28"/>
          <w:szCs w:val="28"/>
          <w:rtl/>
          <w:lang w:bidi="fa-IR"/>
        </w:rPr>
        <w:t xml:space="preserve">۷۷ </w:t>
      </w:r>
      <w:r w:rsidRPr="00124FB9">
        <w:rPr>
          <w:rFonts w:cs="Arial"/>
          <w:b/>
          <w:bCs/>
          <w:sz w:val="28"/>
          <w:szCs w:val="28"/>
          <w:rtl/>
          <w:lang w:bidi="ar-EG"/>
        </w:rPr>
        <w:t xml:space="preserve">٫ </w:t>
      </w:r>
      <w:r w:rsidRPr="00124FB9">
        <w:rPr>
          <w:rFonts w:cs="Arial"/>
          <w:b/>
          <w:bCs/>
          <w:sz w:val="28"/>
          <w:szCs w:val="28"/>
          <w:rtl/>
          <w:lang w:bidi="fa-IR"/>
        </w:rPr>
        <w:t xml:space="preserve">۲۱ % </w:t>
      </w:r>
      <w:r w:rsidRPr="00124FB9">
        <w:rPr>
          <w:rFonts w:cs="Arial"/>
          <w:b/>
          <w:bCs/>
          <w:sz w:val="28"/>
          <w:szCs w:val="28"/>
          <w:rtl/>
          <w:lang w:bidi="ar-EG"/>
        </w:rPr>
        <w:t xml:space="preserve">يليه محور الموقع الجغرافي بنسبة 73.15 % يليه محور إدارة التسويق بنسبة ٦٨.٢٦ % أما محور الترويج والدعاية فقد جاء في المركز الأخير بنسبة مئوية قدرها 58.15 % ، وتوصي الباحثه يجب علي مراكز اللياقة البدنية وضع الأهداف في ضوء الامكانيات المتاحة ، يجب أن الاهتمام بزيادة استخدام صفحات التواصل الاجتماعي التي تحمل شعار المركز | ( </w:t>
      </w:r>
      <w:r w:rsidRPr="00124FB9">
        <w:rPr>
          <w:b/>
          <w:bCs/>
          <w:sz w:val="28"/>
          <w:szCs w:val="28"/>
          <w:lang w:bidi="ar-EG"/>
        </w:rPr>
        <w:t>Logo</w:t>
      </w:r>
      <w:r w:rsidRPr="00124FB9">
        <w:rPr>
          <w:rFonts w:cs="Arial"/>
          <w:b/>
          <w:bCs/>
          <w:sz w:val="28"/>
          <w:szCs w:val="28"/>
          <w:rtl/>
          <w:lang w:bidi="ar-EG"/>
        </w:rPr>
        <w:t xml:space="preserve"> ) للإعلان عن الخدمات التي يقدمها .</w:t>
      </w:r>
    </w:p>
    <w:sectPr w:rsidR="00124FB9" w:rsidRPr="00124FB9" w:rsidSect="0014150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94A"/>
    <w:rsid w:val="00124FB9"/>
    <w:rsid w:val="0014150B"/>
    <w:rsid w:val="007669D5"/>
    <w:rsid w:val="00EC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عالم الكمبيوتر</dc:creator>
  <cp:keywords/>
  <dc:description/>
  <cp:lastModifiedBy>عالم الكمبيوتر</cp:lastModifiedBy>
  <cp:revision>2</cp:revision>
  <dcterms:created xsi:type="dcterms:W3CDTF">2022-04-23T21:53:00Z</dcterms:created>
  <dcterms:modified xsi:type="dcterms:W3CDTF">2022-04-23T21:57:00Z</dcterms:modified>
</cp:coreProperties>
</file>